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BAF6" w14:textId="2DBADBE3" w:rsidR="00295AC9" w:rsidRPr="00A96A10" w:rsidRDefault="00295AC9" w:rsidP="00295AC9">
      <w:pPr>
        <w:jc w:val="center"/>
        <w:rPr>
          <w:rFonts w:ascii="Arial" w:hAnsi="Arial" w:cs="Arial"/>
          <w:b/>
          <w:bCs/>
          <w:sz w:val="22"/>
          <w:szCs w:val="22"/>
        </w:rPr>
      </w:pPr>
      <w:r w:rsidRPr="00A96A10">
        <w:rPr>
          <w:rFonts w:ascii="Arial" w:hAnsi="Arial" w:cs="Arial"/>
          <w:b/>
          <w:bCs/>
          <w:sz w:val="22"/>
          <w:szCs w:val="22"/>
        </w:rPr>
        <w:t>DANIEL’S LIFE OF PRAYER</w:t>
      </w:r>
    </w:p>
    <w:p w14:paraId="56D66DFF" w14:textId="77777777" w:rsidR="00295AC9" w:rsidRPr="00A96A10" w:rsidRDefault="00295AC9" w:rsidP="00295AC9">
      <w:pPr>
        <w:rPr>
          <w:rFonts w:ascii="Arial" w:hAnsi="Arial" w:cs="Arial"/>
          <w:b/>
          <w:bCs/>
          <w:sz w:val="22"/>
          <w:szCs w:val="22"/>
        </w:rPr>
      </w:pPr>
    </w:p>
    <w:p w14:paraId="7B46A893" w14:textId="68F11AF2" w:rsidR="00295AC9" w:rsidRPr="00A96A10" w:rsidRDefault="00295AC9" w:rsidP="00295AC9">
      <w:pPr>
        <w:rPr>
          <w:rFonts w:ascii="Arial" w:hAnsi="Arial" w:cs="Arial"/>
          <w:sz w:val="22"/>
          <w:szCs w:val="22"/>
        </w:rPr>
      </w:pPr>
      <w:r w:rsidRPr="00A96A10">
        <w:rPr>
          <w:rFonts w:ascii="Arial" w:hAnsi="Arial" w:cs="Arial"/>
          <w:sz w:val="22"/>
          <w:szCs w:val="22"/>
        </w:rPr>
        <w:t>Daniel 6:1-28</w:t>
      </w:r>
    </w:p>
    <w:p w14:paraId="60BE008B" w14:textId="1B94CD96" w:rsidR="00295AC9" w:rsidRPr="00A96A10" w:rsidRDefault="00295AC9" w:rsidP="00295AC9">
      <w:pPr>
        <w:rPr>
          <w:rFonts w:ascii="Arial" w:hAnsi="Arial" w:cs="Arial"/>
          <w:sz w:val="22"/>
          <w:szCs w:val="22"/>
        </w:rPr>
      </w:pPr>
      <w:r w:rsidRPr="00A96A10">
        <w:rPr>
          <w:rFonts w:ascii="Arial" w:hAnsi="Arial" w:cs="Arial"/>
          <w:sz w:val="22"/>
          <w:szCs w:val="22"/>
        </w:rPr>
        <w:t xml:space="preserve">Key Verse: 6:10                                                                          </w:t>
      </w:r>
    </w:p>
    <w:p w14:paraId="7427B91F" w14:textId="18C82C54" w:rsidR="00295AC9" w:rsidRPr="00A96A10" w:rsidRDefault="00295AC9" w:rsidP="00295AC9">
      <w:pPr>
        <w:rPr>
          <w:rFonts w:ascii="Arial" w:hAnsi="Arial" w:cs="Arial"/>
          <w:b/>
          <w:bCs/>
          <w:sz w:val="22"/>
          <w:szCs w:val="22"/>
        </w:rPr>
      </w:pPr>
      <w:r w:rsidRPr="00A96A10">
        <w:rPr>
          <w:rFonts w:ascii="Arial" w:hAnsi="Arial" w:cs="Arial"/>
          <w:b/>
          <w:bCs/>
          <w:sz w:val="22"/>
          <w:szCs w:val="22"/>
        </w:rPr>
        <w:t>“</w:t>
      </w:r>
      <w:r w:rsidR="004742D6" w:rsidRPr="00A96A10">
        <w:rPr>
          <w:rFonts w:ascii="Arial" w:hAnsi="Arial" w:cs="Arial"/>
          <w:b/>
          <w:bCs/>
          <w:sz w:val="22"/>
          <w:szCs w:val="22"/>
        </w:rPr>
        <w:t>Now when Daniel learned that the decree had been published, he went home to his upstairs room where the windows opened toward Jerusalem. Th</w:t>
      </w:r>
      <w:r w:rsidRPr="00A96A10">
        <w:rPr>
          <w:rFonts w:ascii="Arial" w:hAnsi="Arial" w:cs="Arial"/>
          <w:b/>
          <w:bCs/>
          <w:sz w:val="22"/>
          <w:szCs w:val="22"/>
        </w:rPr>
        <w:t xml:space="preserve">ree times a day he got down on his knees and prayed, giving thanks to his God, just as he had done before.” </w:t>
      </w:r>
    </w:p>
    <w:p w14:paraId="32F5D84B" w14:textId="77777777" w:rsidR="00295AC9" w:rsidRPr="00A96A10" w:rsidRDefault="00295AC9" w:rsidP="00295AC9">
      <w:pPr>
        <w:rPr>
          <w:rFonts w:ascii="Arial" w:hAnsi="Arial" w:cs="Arial"/>
          <w:bCs/>
          <w:sz w:val="22"/>
          <w:szCs w:val="22"/>
        </w:rPr>
      </w:pPr>
    </w:p>
    <w:p w14:paraId="1CB66FBC" w14:textId="4D0EA64E" w:rsidR="00EA3891" w:rsidRDefault="00295AC9" w:rsidP="00EA3891">
      <w:pPr>
        <w:rPr>
          <w:rFonts w:ascii="Arial" w:hAnsi="Arial" w:cs="Arial"/>
          <w:bCs/>
          <w:sz w:val="22"/>
          <w:szCs w:val="22"/>
        </w:rPr>
      </w:pPr>
      <w:r w:rsidRPr="00A96A10">
        <w:rPr>
          <w:rFonts w:ascii="Arial" w:hAnsi="Arial" w:cs="Arial"/>
          <w:bCs/>
          <w:sz w:val="22"/>
          <w:szCs w:val="22"/>
        </w:rPr>
        <w:t xml:space="preserve">1. Read verses 1-5. What was Daniel's position in the government of King Darius? Why did the other administrators and satraps try to find grounds to accuse him? What conclusion did they reach? </w:t>
      </w:r>
    </w:p>
    <w:p w14:paraId="51531E52" w14:textId="77777777" w:rsidR="00A90D68" w:rsidRDefault="00A90D68" w:rsidP="00EA3891">
      <w:pPr>
        <w:rPr>
          <w:rFonts w:ascii="Arial" w:hAnsi="Arial" w:cs="Arial"/>
          <w:bCs/>
          <w:sz w:val="22"/>
          <w:szCs w:val="22"/>
        </w:rPr>
      </w:pPr>
    </w:p>
    <w:p w14:paraId="6FF5F16B" w14:textId="77777777" w:rsidR="00A90D68" w:rsidRDefault="00A90D68" w:rsidP="00EA3891">
      <w:pPr>
        <w:rPr>
          <w:rFonts w:ascii="Arial" w:hAnsi="Arial" w:cs="Arial"/>
          <w:bCs/>
          <w:sz w:val="22"/>
          <w:szCs w:val="22"/>
        </w:rPr>
      </w:pPr>
    </w:p>
    <w:p w14:paraId="0E3B45C1" w14:textId="77777777" w:rsidR="00A90D68" w:rsidRDefault="00A90D68" w:rsidP="00EA3891">
      <w:pPr>
        <w:rPr>
          <w:rFonts w:ascii="Arial" w:hAnsi="Arial" w:cs="Arial"/>
          <w:bCs/>
          <w:sz w:val="22"/>
          <w:szCs w:val="22"/>
        </w:rPr>
      </w:pPr>
    </w:p>
    <w:p w14:paraId="5B7ADD44" w14:textId="77777777" w:rsidR="00A90D68" w:rsidRDefault="00A90D68" w:rsidP="00EA3891">
      <w:pPr>
        <w:rPr>
          <w:rFonts w:ascii="Arial" w:hAnsi="Arial" w:cs="Arial"/>
          <w:bCs/>
          <w:sz w:val="22"/>
          <w:szCs w:val="22"/>
        </w:rPr>
      </w:pPr>
    </w:p>
    <w:p w14:paraId="3B45648A" w14:textId="77777777" w:rsidR="00A90D68" w:rsidRPr="00A96A10" w:rsidRDefault="00A90D68" w:rsidP="00EA3891">
      <w:pPr>
        <w:rPr>
          <w:rFonts w:ascii="Arial" w:hAnsi="Arial" w:cs="Arial"/>
          <w:bCs/>
          <w:sz w:val="22"/>
          <w:szCs w:val="22"/>
        </w:rPr>
      </w:pPr>
    </w:p>
    <w:p w14:paraId="7629E99F" w14:textId="5F35A8B9" w:rsidR="00EA3891" w:rsidRDefault="00EA3891" w:rsidP="00EA3891">
      <w:pPr>
        <w:rPr>
          <w:rFonts w:ascii="Arial" w:hAnsi="Arial" w:cs="Arial"/>
          <w:sz w:val="22"/>
          <w:szCs w:val="22"/>
        </w:rPr>
      </w:pPr>
      <w:r w:rsidRPr="00A96A10">
        <w:rPr>
          <w:rFonts w:ascii="Arial" w:hAnsi="Arial" w:cs="Arial"/>
          <w:bCs/>
          <w:sz w:val="22"/>
          <w:szCs w:val="22"/>
        </w:rPr>
        <w:t xml:space="preserve">2. </w:t>
      </w:r>
      <w:r w:rsidR="00295AC9" w:rsidRPr="00A96A10">
        <w:rPr>
          <w:rFonts w:ascii="Arial" w:hAnsi="Arial" w:cs="Arial"/>
          <w:sz w:val="22"/>
          <w:szCs w:val="22"/>
        </w:rPr>
        <w:t>Read verses 6-</w:t>
      </w:r>
      <w:r w:rsidR="009E7BEA" w:rsidRPr="00A96A10">
        <w:rPr>
          <w:rFonts w:ascii="Arial" w:hAnsi="Arial" w:cs="Arial"/>
          <w:sz w:val="22"/>
          <w:szCs w:val="22"/>
        </w:rPr>
        <w:t>9</w:t>
      </w:r>
      <w:r w:rsidR="00295AC9" w:rsidRPr="00A96A10">
        <w:rPr>
          <w:rFonts w:ascii="Arial" w:hAnsi="Arial" w:cs="Arial"/>
          <w:sz w:val="22"/>
          <w:szCs w:val="22"/>
        </w:rPr>
        <w:t xml:space="preserve">. What was the decree they persuaded the king to issue? What was the reason? </w:t>
      </w:r>
      <w:r w:rsidR="00A96A10" w:rsidRPr="00A96A10">
        <w:rPr>
          <w:rFonts w:ascii="Arial" w:hAnsi="Arial" w:cs="Arial"/>
          <w:sz w:val="22"/>
          <w:szCs w:val="22"/>
        </w:rPr>
        <w:t>Why was it put into writing "</w:t>
      </w:r>
      <w:r w:rsidR="00A90D68">
        <w:rPr>
          <w:rFonts w:ascii="Arial" w:hAnsi="Arial" w:cs="Arial"/>
          <w:sz w:val="22"/>
          <w:szCs w:val="22"/>
        </w:rPr>
        <w:t xml:space="preserve">in accordance with </w:t>
      </w:r>
      <w:r w:rsidR="00A96A10" w:rsidRPr="00A96A10">
        <w:rPr>
          <w:rFonts w:ascii="Arial" w:hAnsi="Arial" w:cs="Arial"/>
          <w:sz w:val="22"/>
          <w:szCs w:val="22"/>
        </w:rPr>
        <w:t>the law of the Medes and Persians"?</w:t>
      </w:r>
    </w:p>
    <w:p w14:paraId="0FA70A6B" w14:textId="77777777" w:rsidR="00A90D68" w:rsidRDefault="00A90D68" w:rsidP="00EA3891">
      <w:pPr>
        <w:rPr>
          <w:rFonts w:ascii="Arial" w:hAnsi="Arial" w:cs="Arial"/>
          <w:sz w:val="22"/>
          <w:szCs w:val="22"/>
        </w:rPr>
      </w:pPr>
    </w:p>
    <w:p w14:paraId="4BD8D36F" w14:textId="77777777" w:rsidR="00A90D68" w:rsidRDefault="00A90D68" w:rsidP="00EA3891">
      <w:pPr>
        <w:rPr>
          <w:rFonts w:ascii="Arial" w:hAnsi="Arial" w:cs="Arial"/>
          <w:sz w:val="22"/>
          <w:szCs w:val="22"/>
        </w:rPr>
      </w:pPr>
    </w:p>
    <w:p w14:paraId="4E178A2E" w14:textId="77777777" w:rsidR="00A90D68" w:rsidRDefault="00A90D68" w:rsidP="00EA3891">
      <w:pPr>
        <w:rPr>
          <w:rFonts w:ascii="Arial" w:hAnsi="Arial" w:cs="Arial"/>
          <w:sz w:val="22"/>
          <w:szCs w:val="22"/>
        </w:rPr>
      </w:pPr>
    </w:p>
    <w:p w14:paraId="08356382" w14:textId="77777777" w:rsidR="00A90D68" w:rsidRDefault="00A90D68" w:rsidP="00EA3891">
      <w:pPr>
        <w:rPr>
          <w:rFonts w:ascii="Arial" w:hAnsi="Arial" w:cs="Arial"/>
          <w:sz w:val="22"/>
          <w:szCs w:val="22"/>
        </w:rPr>
      </w:pPr>
    </w:p>
    <w:p w14:paraId="4D97B536" w14:textId="77777777" w:rsidR="00A90D68" w:rsidRPr="00A96A10" w:rsidRDefault="00A90D68" w:rsidP="00EA3891">
      <w:pPr>
        <w:rPr>
          <w:rFonts w:ascii="Arial" w:hAnsi="Arial" w:cs="Arial"/>
          <w:sz w:val="22"/>
          <w:szCs w:val="22"/>
        </w:rPr>
      </w:pPr>
    </w:p>
    <w:p w14:paraId="3143FE3B" w14:textId="45034B70" w:rsidR="00EA3891" w:rsidRDefault="00EA3891" w:rsidP="00EA3891">
      <w:pPr>
        <w:rPr>
          <w:rFonts w:ascii="Arial" w:hAnsi="Arial" w:cs="Arial"/>
          <w:sz w:val="22"/>
          <w:szCs w:val="22"/>
        </w:rPr>
      </w:pPr>
      <w:r w:rsidRPr="00A96A10">
        <w:rPr>
          <w:rFonts w:ascii="Arial" w:hAnsi="Arial" w:cs="Arial"/>
          <w:sz w:val="22"/>
          <w:szCs w:val="22"/>
        </w:rPr>
        <w:t xml:space="preserve">3. </w:t>
      </w:r>
      <w:r w:rsidR="00295AC9" w:rsidRPr="00A96A10">
        <w:rPr>
          <w:rFonts w:ascii="Arial" w:hAnsi="Arial" w:cs="Arial"/>
          <w:sz w:val="22"/>
          <w:szCs w:val="22"/>
        </w:rPr>
        <w:t xml:space="preserve">Read verse </w:t>
      </w:r>
      <w:r w:rsidR="009E7BEA" w:rsidRPr="00A96A10">
        <w:rPr>
          <w:rFonts w:ascii="Arial" w:hAnsi="Arial" w:cs="Arial"/>
          <w:sz w:val="22"/>
          <w:szCs w:val="22"/>
        </w:rPr>
        <w:t>1</w:t>
      </w:r>
      <w:r w:rsidR="00295AC9" w:rsidRPr="00A96A10">
        <w:rPr>
          <w:rFonts w:ascii="Arial" w:hAnsi="Arial" w:cs="Arial"/>
          <w:sz w:val="22"/>
          <w:szCs w:val="22"/>
        </w:rPr>
        <w:t xml:space="preserve">0. </w:t>
      </w:r>
      <w:r w:rsidR="009E7BEA" w:rsidRPr="00A96A10">
        <w:rPr>
          <w:rFonts w:ascii="Arial" w:hAnsi="Arial" w:cs="Arial"/>
          <w:sz w:val="22"/>
          <w:szCs w:val="22"/>
        </w:rPr>
        <w:t>When Daniel learned of this decree, w</w:t>
      </w:r>
      <w:r w:rsidR="00295AC9" w:rsidRPr="00A96A10">
        <w:rPr>
          <w:rFonts w:ascii="Arial" w:hAnsi="Arial" w:cs="Arial"/>
          <w:sz w:val="22"/>
          <w:szCs w:val="22"/>
        </w:rPr>
        <w:t xml:space="preserve">hat did </w:t>
      </w:r>
      <w:r w:rsidR="009E7BEA" w:rsidRPr="00A96A10">
        <w:rPr>
          <w:rFonts w:ascii="Arial" w:hAnsi="Arial" w:cs="Arial"/>
          <w:sz w:val="22"/>
          <w:szCs w:val="22"/>
        </w:rPr>
        <w:t>he</w:t>
      </w:r>
      <w:r w:rsidR="00295AC9" w:rsidRPr="00A96A10">
        <w:rPr>
          <w:rFonts w:ascii="Arial" w:hAnsi="Arial" w:cs="Arial"/>
          <w:sz w:val="22"/>
          <w:szCs w:val="22"/>
        </w:rPr>
        <w:t xml:space="preserve"> do? </w:t>
      </w:r>
      <w:r w:rsidR="009E7BEA" w:rsidRPr="00A96A10">
        <w:rPr>
          <w:rFonts w:ascii="Arial" w:eastAsia="Georgia" w:hAnsi="Arial" w:cs="Arial"/>
          <w:sz w:val="22"/>
          <w:szCs w:val="22"/>
          <w:highlight w:val="white"/>
        </w:rPr>
        <w:t xml:space="preserve">How could he pray without compromise despite the death penalty? </w:t>
      </w:r>
      <w:r w:rsidR="00295AC9" w:rsidRPr="00A96A10">
        <w:rPr>
          <w:rFonts w:ascii="Arial" w:hAnsi="Arial" w:cs="Arial"/>
          <w:sz w:val="22"/>
          <w:szCs w:val="22"/>
        </w:rPr>
        <w:t xml:space="preserve">How was Daniel’s uncompromising stand consistent with his previous decisions and actions? (1:8; 2:28; 4:27; 5:22) </w:t>
      </w:r>
    </w:p>
    <w:p w14:paraId="76DEEE5A" w14:textId="77777777" w:rsidR="00A90D68" w:rsidRDefault="00A90D68" w:rsidP="00EA3891">
      <w:pPr>
        <w:rPr>
          <w:rFonts w:ascii="Arial" w:hAnsi="Arial" w:cs="Arial"/>
          <w:sz w:val="22"/>
          <w:szCs w:val="22"/>
        </w:rPr>
      </w:pPr>
    </w:p>
    <w:p w14:paraId="5CAAE49C" w14:textId="77777777" w:rsidR="00A90D68" w:rsidRDefault="00A90D68" w:rsidP="00EA3891">
      <w:pPr>
        <w:rPr>
          <w:rFonts w:ascii="Arial" w:hAnsi="Arial" w:cs="Arial"/>
          <w:sz w:val="22"/>
          <w:szCs w:val="22"/>
        </w:rPr>
      </w:pPr>
    </w:p>
    <w:p w14:paraId="60F9CDAA" w14:textId="77777777" w:rsidR="00A90D68" w:rsidRDefault="00A90D68" w:rsidP="00EA3891">
      <w:pPr>
        <w:rPr>
          <w:rFonts w:ascii="Arial" w:hAnsi="Arial" w:cs="Arial"/>
          <w:sz w:val="22"/>
          <w:szCs w:val="22"/>
        </w:rPr>
      </w:pPr>
    </w:p>
    <w:p w14:paraId="643ABD29" w14:textId="77777777" w:rsidR="00A90D68" w:rsidRDefault="00A90D68" w:rsidP="00EA3891">
      <w:pPr>
        <w:rPr>
          <w:rFonts w:ascii="Arial" w:hAnsi="Arial" w:cs="Arial"/>
          <w:sz w:val="22"/>
          <w:szCs w:val="22"/>
        </w:rPr>
      </w:pPr>
    </w:p>
    <w:p w14:paraId="050486C4" w14:textId="77777777" w:rsidR="00A90D68" w:rsidRPr="00A96A10" w:rsidRDefault="00A90D68" w:rsidP="00EA3891">
      <w:pPr>
        <w:rPr>
          <w:rFonts w:ascii="Arial" w:hAnsi="Arial" w:cs="Arial"/>
          <w:sz w:val="22"/>
          <w:szCs w:val="22"/>
        </w:rPr>
      </w:pPr>
    </w:p>
    <w:p w14:paraId="23DCD19E" w14:textId="2A71EB0B" w:rsidR="00EA3891" w:rsidRDefault="00EA3891" w:rsidP="00EA3891">
      <w:pPr>
        <w:rPr>
          <w:rFonts w:ascii="Arial" w:hAnsi="Arial" w:cs="Arial"/>
          <w:sz w:val="22"/>
          <w:szCs w:val="22"/>
        </w:rPr>
      </w:pPr>
      <w:r w:rsidRPr="00A96A10">
        <w:rPr>
          <w:rFonts w:ascii="Arial" w:hAnsi="Arial" w:cs="Arial"/>
          <w:sz w:val="22"/>
          <w:szCs w:val="22"/>
        </w:rPr>
        <w:t xml:space="preserve">4. </w:t>
      </w:r>
      <w:r w:rsidR="00295AC9" w:rsidRPr="00A96A10">
        <w:rPr>
          <w:rFonts w:ascii="Arial" w:hAnsi="Arial" w:cs="Arial"/>
          <w:sz w:val="22"/>
          <w:szCs w:val="22"/>
        </w:rPr>
        <w:t xml:space="preserve">Read verses 11-22. How was the king trapped by his own law? What was done with Daniel? How did the king spend the night? What did he discover about Daniel's fate the next morning? </w:t>
      </w:r>
      <w:r w:rsidR="00D53904" w:rsidRPr="00A96A10">
        <w:rPr>
          <w:rFonts w:ascii="Arial" w:eastAsia="Georgia" w:hAnsi="Arial" w:cs="Arial"/>
          <w:sz w:val="22"/>
          <w:szCs w:val="22"/>
          <w:highlight w:val="white"/>
        </w:rPr>
        <w:t xml:space="preserve">What was Daniel's testimony? </w:t>
      </w:r>
      <w:r w:rsidR="00295AC9" w:rsidRPr="00A96A10">
        <w:rPr>
          <w:rFonts w:ascii="Arial" w:hAnsi="Arial" w:cs="Arial"/>
          <w:sz w:val="22"/>
          <w:szCs w:val="22"/>
        </w:rPr>
        <w:t xml:space="preserve">What can we learn about </w:t>
      </w:r>
      <w:r w:rsidRPr="00A96A10">
        <w:rPr>
          <w:rFonts w:ascii="Arial" w:hAnsi="Arial" w:cs="Arial"/>
          <w:sz w:val="22"/>
          <w:szCs w:val="22"/>
        </w:rPr>
        <w:t>G</w:t>
      </w:r>
      <w:r w:rsidR="00295AC9" w:rsidRPr="00A96A10">
        <w:rPr>
          <w:rFonts w:ascii="Arial" w:hAnsi="Arial" w:cs="Arial"/>
          <w:sz w:val="22"/>
          <w:szCs w:val="22"/>
        </w:rPr>
        <w:t xml:space="preserve">od? </w:t>
      </w:r>
    </w:p>
    <w:p w14:paraId="5778B14D" w14:textId="77777777" w:rsidR="00A90D68" w:rsidRDefault="00A90D68" w:rsidP="00EA3891">
      <w:pPr>
        <w:rPr>
          <w:rFonts w:ascii="Arial" w:hAnsi="Arial" w:cs="Arial"/>
          <w:sz w:val="22"/>
          <w:szCs w:val="22"/>
        </w:rPr>
      </w:pPr>
    </w:p>
    <w:p w14:paraId="6B0FB760" w14:textId="77777777" w:rsidR="00A90D68" w:rsidRDefault="00A90D68" w:rsidP="00EA3891">
      <w:pPr>
        <w:rPr>
          <w:rFonts w:ascii="Arial" w:hAnsi="Arial" w:cs="Arial"/>
          <w:sz w:val="22"/>
          <w:szCs w:val="22"/>
        </w:rPr>
      </w:pPr>
    </w:p>
    <w:p w14:paraId="36322215" w14:textId="77777777" w:rsidR="00A90D68" w:rsidRDefault="00A90D68" w:rsidP="00EA3891">
      <w:pPr>
        <w:rPr>
          <w:rFonts w:ascii="Arial" w:hAnsi="Arial" w:cs="Arial"/>
          <w:sz w:val="22"/>
          <w:szCs w:val="22"/>
        </w:rPr>
      </w:pPr>
    </w:p>
    <w:p w14:paraId="2DF66312" w14:textId="77777777" w:rsidR="00A90D68" w:rsidRPr="00A96A10" w:rsidRDefault="00A90D68" w:rsidP="00EA3891">
      <w:pPr>
        <w:rPr>
          <w:rFonts w:ascii="Arial" w:hAnsi="Arial" w:cs="Arial"/>
          <w:sz w:val="22"/>
          <w:szCs w:val="22"/>
        </w:rPr>
      </w:pPr>
    </w:p>
    <w:p w14:paraId="7A5FDBD4" w14:textId="77777777" w:rsidR="00A90D68" w:rsidRDefault="00A90D68" w:rsidP="00EA3891">
      <w:pPr>
        <w:rPr>
          <w:rFonts w:ascii="Arial" w:hAnsi="Arial" w:cs="Arial"/>
          <w:sz w:val="22"/>
          <w:szCs w:val="22"/>
        </w:rPr>
      </w:pPr>
    </w:p>
    <w:p w14:paraId="207A1918" w14:textId="19B2C5ED" w:rsidR="00295AC9" w:rsidRPr="00A96A10" w:rsidRDefault="00EA3891" w:rsidP="00EA3891">
      <w:pPr>
        <w:rPr>
          <w:rFonts w:ascii="Arial" w:hAnsi="Arial" w:cs="Arial"/>
          <w:sz w:val="22"/>
          <w:szCs w:val="22"/>
        </w:rPr>
      </w:pPr>
      <w:r w:rsidRPr="00A96A10">
        <w:rPr>
          <w:rFonts w:ascii="Arial" w:hAnsi="Arial" w:cs="Arial"/>
          <w:sz w:val="22"/>
          <w:szCs w:val="22"/>
        </w:rPr>
        <w:t xml:space="preserve">5. </w:t>
      </w:r>
      <w:r w:rsidR="00295AC9" w:rsidRPr="00A96A10">
        <w:rPr>
          <w:rFonts w:ascii="Arial" w:hAnsi="Arial" w:cs="Arial"/>
          <w:sz w:val="22"/>
          <w:szCs w:val="22"/>
        </w:rPr>
        <w:t xml:space="preserve">Read verses 23-28. What happened to Daniel's enemies? What was the testimony of King Darius? What can we learn </w:t>
      </w:r>
      <w:r w:rsidR="00A90D68">
        <w:rPr>
          <w:rFonts w:ascii="Arial" w:hAnsi="Arial" w:cs="Arial"/>
          <w:sz w:val="22"/>
          <w:szCs w:val="22"/>
        </w:rPr>
        <w:t>from</w:t>
      </w:r>
      <w:r w:rsidR="00295AC9" w:rsidRPr="00A96A10">
        <w:rPr>
          <w:rFonts w:ascii="Arial" w:hAnsi="Arial" w:cs="Arial"/>
          <w:sz w:val="22"/>
          <w:szCs w:val="22"/>
        </w:rPr>
        <w:t xml:space="preserve"> this chapter about faith and prayer?  </w:t>
      </w:r>
    </w:p>
    <w:sectPr w:rsidR="00295AC9" w:rsidRPr="00A96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08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C0B12DA"/>
    <w:multiLevelType w:val="multilevel"/>
    <w:tmpl w:val="CCC2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6554061">
    <w:abstractNumId w:val="0"/>
  </w:num>
  <w:num w:numId="2" w16cid:durableId="1434590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87"/>
    <w:rsid w:val="000F17F0"/>
    <w:rsid w:val="001223CF"/>
    <w:rsid w:val="00295AC9"/>
    <w:rsid w:val="004742D6"/>
    <w:rsid w:val="0082405F"/>
    <w:rsid w:val="009E7BEA"/>
    <w:rsid w:val="00A90D68"/>
    <w:rsid w:val="00A96A10"/>
    <w:rsid w:val="00B31987"/>
    <w:rsid w:val="00D53904"/>
    <w:rsid w:val="00EA38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E359"/>
  <w15:chartTrackingRefBased/>
  <w15:docId w15:val="{152A9EA6-3E6C-46B0-8D33-41ABE19F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AC9"/>
    <w:pPr>
      <w:widowControl w:val="0"/>
      <w:spacing w:after="0" w:line="240" w:lineRule="auto"/>
    </w:pPr>
    <w:rPr>
      <w:rFonts w:ascii="Univers" w:eastAsia="Times New Roman" w:hAnsi="Univers" w:cs="Times New Roman"/>
      <w:snapToGrid w:val="0"/>
      <w:kern w:val="0"/>
      <w:sz w:val="24"/>
      <w:szCs w:val="2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5AC9"/>
    <w:rPr>
      <w:b/>
    </w:rPr>
  </w:style>
  <w:style w:type="character" w:customStyle="1" w:styleId="BodyTextChar">
    <w:name w:val="Body Text Char"/>
    <w:basedOn w:val="DefaultParagraphFont"/>
    <w:link w:val="BodyText"/>
    <w:rsid w:val="00295AC9"/>
    <w:rPr>
      <w:rFonts w:ascii="Univers" w:eastAsia="Times New Roman" w:hAnsi="Univers" w:cs="Times New Roman"/>
      <w:b/>
      <w:snapToGrid w:val="0"/>
      <w:kern w:val="0"/>
      <w:sz w:val="24"/>
      <w:szCs w:val="20"/>
      <w:lang w:eastAsia="en-US"/>
      <w14:ligatures w14:val="none"/>
    </w:rPr>
  </w:style>
  <w:style w:type="paragraph" w:styleId="NormalWeb">
    <w:name w:val="Normal (Web)"/>
    <w:basedOn w:val="Normal"/>
    <w:uiPriority w:val="99"/>
    <w:semiHidden/>
    <w:unhideWhenUsed/>
    <w:rsid w:val="00A96A10"/>
    <w:pPr>
      <w:widowControl/>
      <w:spacing w:before="100" w:beforeAutospacing="1" w:after="100" w:afterAutospacing="1"/>
    </w:pPr>
    <w:rPr>
      <w:rFonts w:ascii="Times New Roman" w:hAnsi="Times New Roman"/>
      <w:snapToGrid/>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69927">
      <w:bodyDiv w:val="1"/>
      <w:marLeft w:val="0"/>
      <w:marRight w:val="0"/>
      <w:marTop w:val="0"/>
      <w:marBottom w:val="0"/>
      <w:divBdr>
        <w:top w:val="none" w:sz="0" w:space="0" w:color="auto"/>
        <w:left w:val="none" w:sz="0" w:space="0" w:color="auto"/>
        <w:bottom w:val="none" w:sz="0" w:space="0" w:color="auto"/>
        <w:right w:val="none" w:sz="0" w:space="0" w:color="auto"/>
      </w:divBdr>
    </w:div>
    <w:div w:id="7412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4</cp:revision>
  <dcterms:created xsi:type="dcterms:W3CDTF">2024-02-05T04:12:00Z</dcterms:created>
  <dcterms:modified xsi:type="dcterms:W3CDTF">2024-02-06T03:39:00Z</dcterms:modified>
</cp:coreProperties>
</file>